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3B27FA">
        <w:rPr>
          <w:rFonts w:ascii="Arial" w:eastAsia="Calibri" w:hAnsi="Arial" w:cs="Arial"/>
          <w:b/>
          <w:sz w:val="24"/>
          <w:szCs w:val="24"/>
        </w:rPr>
        <w:t>6151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3B27FA">
        <w:rPr>
          <w:rFonts w:ascii="Arial" w:eastAsia="Calibri" w:hAnsi="Arial" w:cs="Arial"/>
          <w:b/>
          <w:sz w:val="24"/>
          <w:szCs w:val="24"/>
        </w:rPr>
        <w:t xml:space="preserve"> Trust - Contract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3B27FA">
        <w:rPr>
          <w:rFonts w:ascii="Arial" w:eastAsia="Calibri" w:hAnsi="Arial" w:cs="Arial"/>
          <w:b/>
          <w:sz w:val="24"/>
          <w:szCs w:val="24"/>
        </w:rPr>
        <w:t>Print Contracts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B27FA">
        <w:rPr>
          <w:rFonts w:ascii="Arial" w:eastAsia="Calibri" w:hAnsi="Arial" w:cs="Arial"/>
          <w:b/>
          <w:sz w:val="24"/>
          <w:szCs w:val="24"/>
        </w:rPr>
        <w:t>13/12/2021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FA" w:rsidRDefault="003B27FA" w:rsidP="003B27FA">
            <w:pPr>
              <w:spacing w:before="100" w:beforeAutospacing="1" w:after="100" w:afterAutospacing="1"/>
            </w:pPr>
            <w:r>
              <w:t>Please can you supply a list of suppliers your trust undertakes to supply any postal, print, and digital services listed below under the terms of the Freedom of Information Act 2000 ('the Act').</w:t>
            </w:r>
          </w:p>
          <w:p w:rsidR="003B27FA" w:rsidRDefault="003B27FA" w:rsidP="003B27FA">
            <w:pPr>
              <w:spacing w:before="100" w:beforeAutospacing="1" w:after="100" w:afterAutospacing="1"/>
            </w:pPr>
            <w:r>
              <w:t> </w:t>
            </w:r>
          </w:p>
          <w:p w:rsidR="003B27FA" w:rsidRDefault="003B27FA" w:rsidP="003B27FA">
            <w:pPr>
              <w:spacing w:before="100" w:beforeAutospacing="1" w:after="100" w:afterAutospacing="1"/>
            </w:pPr>
            <w:r>
              <w:lastRenderedPageBreak/>
              <w:t>Printing of any Trust approved appointments document etc and or any other type or Trust information sent to the public.</w:t>
            </w:r>
          </w:p>
          <w:p w:rsidR="007E5D80" w:rsidRPr="00BE2769" w:rsidRDefault="003B27FA" w:rsidP="003B27FA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6E" w:rsidRDefault="00BE50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E506E" w:rsidRDefault="00BE50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E506E" w:rsidRDefault="00BE50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E506E" w:rsidRDefault="00BE50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E506E" w:rsidRDefault="00BE50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E506E" w:rsidRDefault="00BE50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E506E" w:rsidRDefault="00BE50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E506E" w:rsidRDefault="00BE50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E5D80" w:rsidRDefault="006E238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Whistl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Synertec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, Collector set Printers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FA" w:rsidRDefault="003B27FA" w:rsidP="003B27FA">
            <w:pPr>
              <w:spacing w:before="100" w:beforeAutospacing="1" w:after="100" w:afterAutospacing="1"/>
            </w:pPr>
            <w:r>
              <w:t>Postal services. Can you please provide the name of the supplier, suppliers you have contracted to print and post any trust letter sent daily, weekly, or annually?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6E238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Synertec</w:t>
            </w:r>
            <w:proofErr w:type="spellEnd"/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FA" w:rsidRDefault="003B27FA" w:rsidP="003B27FA">
            <w:pPr>
              <w:spacing w:before="100" w:beforeAutospacing="1" w:after="100" w:afterAutospacing="1"/>
            </w:pPr>
            <w:r>
              <w:t>Any contracts you have with any supplier of print and or postal services for the trust and when they are contracted to.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8B" w:rsidRDefault="006E238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Whistl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29/04/2022</w:t>
            </w:r>
          </w:p>
          <w:p w:rsidR="006E238B" w:rsidRDefault="006E238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Synertec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29/04/2022</w:t>
            </w:r>
          </w:p>
          <w:p w:rsidR="006E238B" w:rsidRDefault="006E238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Collector set Printers – 01/01/2022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FA" w:rsidRDefault="003B27FA" w:rsidP="003B27FA">
            <w:pPr>
              <w:spacing w:before="100" w:beforeAutospacing="1" w:after="100" w:afterAutospacing="1"/>
            </w:pPr>
            <w:r>
              <w:t>Do you have any digital, emailing, SMS or any such like contracts you have, who with and when they are due to expire?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6E238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Patient Hub </w:t>
            </w:r>
            <w:r w:rsidR="000418C2">
              <w:rPr>
                <w:rFonts w:ascii="Arial" w:eastAsia="Calibri" w:hAnsi="Arial" w:cs="Arial"/>
                <w:color w:val="0070C0"/>
                <w:lang w:val="en-US" w:eastAsia="en-GB"/>
              </w:rPr>
              <w:t>–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0418C2">
              <w:rPr>
                <w:rFonts w:ascii="Arial" w:eastAsia="Calibri" w:hAnsi="Arial" w:cs="Arial"/>
                <w:color w:val="0070C0"/>
                <w:lang w:val="en-US" w:eastAsia="en-GB"/>
              </w:rPr>
              <w:t>28/02/2026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18C2"/>
    <w:rsid w:val="000A66CF"/>
    <w:rsid w:val="000B1EBE"/>
    <w:rsid w:val="00156725"/>
    <w:rsid w:val="001E465E"/>
    <w:rsid w:val="00237B1C"/>
    <w:rsid w:val="002651EE"/>
    <w:rsid w:val="002A7C24"/>
    <w:rsid w:val="002B69D0"/>
    <w:rsid w:val="002F1421"/>
    <w:rsid w:val="00316529"/>
    <w:rsid w:val="003354E7"/>
    <w:rsid w:val="0033551A"/>
    <w:rsid w:val="003503FB"/>
    <w:rsid w:val="003804ED"/>
    <w:rsid w:val="003B27FA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238B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BE506E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335EFBA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2021-12-14T10:31:00Z</dcterms:created>
  <dcterms:modified xsi:type="dcterms:W3CDTF">2021-12-14T10:31:00Z</dcterms:modified>
</cp:coreProperties>
</file>