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DC27F0">
        <w:rPr>
          <w:rFonts w:ascii="Arial" w:eastAsia="Calibri" w:hAnsi="Arial" w:cs="Arial"/>
          <w:b/>
          <w:sz w:val="24"/>
          <w:szCs w:val="24"/>
        </w:rPr>
        <w:t>6642</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DC27F0">
        <w:rPr>
          <w:rFonts w:ascii="Arial" w:eastAsia="Calibri" w:hAnsi="Arial" w:cs="Arial"/>
          <w:b/>
          <w:sz w:val="24"/>
          <w:szCs w:val="24"/>
        </w:rPr>
        <w:t>Staff – Contracts/HR</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DC27F0" w:rsidRPr="00DC27F0">
        <w:rPr>
          <w:rFonts w:ascii="Arial" w:eastAsia="Calibri" w:hAnsi="Arial" w:cs="Arial"/>
          <w:b/>
          <w:sz w:val="24"/>
          <w:szCs w:val="24"/>
        </w:rPr>
        <w:t>Pharmacy Technician and Clerical Officer Job Specifications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DC27F0">
        <w:rPr>
          <w:rFonts w:ascii="Arial" w:eastAsia="Calibri" w:hAnsi="Arial" w:cs="Arial"/>
          <w:b/>
          <w:sz w:val="24"/>
          <w:szCs w:val="24"/>
        </w:rPr>
        <w:t>04/10/2022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ED2A47" w:rsidRPr="00D87C3B" w:rsidTr="00B72863">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ED2A47" w:rsidRDefault="00ED2A47" w:rsidP="00ED2A47">
            <w:pPr>
              <w:rPr>
                <w:rFonts w:ascii="Arial" w:hAnsi="Arial" w:cs="Arial"/>
              </w:rPr>
            </w:pPr>
            <w:r w:rsidRPr="00ED2A47">
              <w:rPr>
                <w:rFonts w:ascii="Arial" w:hAnsi="Arial" w:cs="Arial"/>
              </w:rPr>
              <w:t>I would like to request information under the Freedom of Information Act. Please would you provide the following information?</w:t>
            </w:r>
          </w:p>
          <w:p w:rsidR="00ED2A47" w:rsidRPr="00ED2A47" w:rsidRDefault="00ED2A47" w:rsidP="00ED2A47">
            <w:pPr>
              <w:rPr>
                <w:rFonts w:ascii="Arial" w:hAnsi="Arial" w:cs="Arial"/>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ED2A47" w:rsidRPr="00ED2A47" w:rsidRDefault="00ED2A47" w:rsidP="00ED2A47">
            <w:pPr>
              <w:pStyle w:val="NormalWeb"/>
              <w:numPr>
                <w:ilvl w:val="0"/>
                <w:numId w:val="38"/>
              </w:numPr>
              <w:spacing w:before="0" w:beforeAutospacing="0" w:after="0" w:afterAutospacing="0"/>
              <w:rPr>
                <w:rFonts w:ascii="Arial" w:hAnsi="Arial" w:cs="Arial"/>
                <w:sz w:val="22"/>
                <w:szCs w:val="22"/>
              </w:rPr>
            </w:pPr>
            <w:r w:rsidRPr="00ED2A47">
              <w:rPr>
                <w:rFonts w:ascii="Arial" w:hAnsi="Arial" w:cs="Arial"/>
                <w:sz w:val="22"/>
                <w:szCs w:val="22"/>
              </w:rPr>
              <w:t>Current job description and person specification on your database, including salary banding for the following positions at your trusts pharmacy department</w:t>
            </w:r>
          </w:p>
          <w:p w:rsidR="00ED2A47" w:rsidRPr="00ED2A47" w:rsidRDefault="00ED2A47" w:rsidP="00ED2A47">
            <w:pPr>
              <w:pStyle w:val="NormalWeb"/>
              <w:numPr>
                <w:ilvl w:val="0"/>
                <w:numId w:val="37"/>
              </w:numPr>
              <w:spacing w:before="0" w:beforeAutospacing="0" w:after="0" w:afterAutospacing="0"/>
              <w:rPr>
                <w:rFonts w:ascii="Arial" w:hAnsi="Arial" w:cs="Arial"/>
                <w:sz w:val="22"/>
                <w:szCs w:val="22"/>
              </w:rPr>
            </w:pPr>
            <w:r w:rsidRPr="00ED2A47">
              <w:rPr>
                <w:rFonts w:ascii="Arial" w:hAnsi="Arial" w:cs="Arial"/>
                <w:sz w:val="22"/>
                <w:szCs w:val="22"/>
              </w:rPr>
              <w:t>Medicines Information Pharmacy Technician</w:t>
            </w:r>
          </w:p>
          <w:p w:rsidR="00ED2A47" w:rsidRPr="00ED2A47" w:rsidRDefault="00ED2A47" w:rsidP="00ED2A47">
            <w:pPr>
              <w:pStyle w:val="NormalWeb"/>
              <w:numPr>
                <w:ilvl w:val="0"/>
                <w:numId w:val="37"/>
              </w:numPr>
              <w:spacing w:before="0" w:beforeAutospacing="0" w:after="0" w:afterAutospacing="0"/>
              <w:rPr>
                <w:rFonts w:ascii="Arial" w:hAnsi="Arial" w:cs="Arial"/>
                <w:sz w:val="22"/>
                <w:szCs w:val="22"/>
              </w:rPr>
            </w:pPr>
            <w:r w:rsidRPr="00ED2A47">
              <w:rPr>
                <w:rFonts w:ascii="Arial" w:hAnsi="Arial" w:cs="Arial"/>
                <w:sz w:val="22"/>
                <w:szCs w:val="22"/>
              </w:rPr>
              <w:t>Clerical officer</w:t>
            </w:r>
          </w:p>
          <w:p w:rsidR="00530118" w:rsidRPr="00ED2A47" w:rsidRDefault="00530118" w:rsidP="00ED2A47">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0D4A04" w:rsidRPr="000D4A04" w:rsidRDefault="000D4A04" w:rsidP="000D4A04">
            <w:pPr>
              <w:spacing w:line="252" w:lineRule="auto"/>
              <w:rPr>
                <w:rFonts w:ascii="Arial" w:eastAsia="Calibri" w:hAnsi="Arial" w:cs="Arial"/>
                <w:color w:val="0070C0"/>
                <w:lang w:eastAsia="en-GB"/>
              </w:rPr>
            </w:pPr>
            <w:r w:rsidRPr="000D4A04">
              <w:rPr>
                <w:rFonts w:ascii="Arial" w:eastAsia="Calibri" w:hAnsi="Arial" w:cs="Arial"/>
                <w:color w:val="0070C0"/>
                <w:lang w:eastAsia="en-GB"/>
              </w:rPr>
              <w:t xml:space="preserve">Medicines Information Pharmacy Technician – </w:t>
            </w:r>
            <w:r w:rsidR="00C17587">
              <w:rPr>
                <w:rFonts w:ascii="Arial" w:eastAsia="Calibri" w:hAnsi="Arial" w:cs="Arial"/>
                <w:color w:val="0070C0"/>
                <w:lang w:eastAsia="en-GB"/>
              </w:rPr>
              <w:t xml:space="preserve">Please see the </w:t>
            </w:r>
            <w:r w:rsidRPr="000D4A04">
              <w:rPr>
                <w:rFonts w:ascii="Arial" w:eastAsia="Calibri" w:hAnsi="Arial" w:cs="Arial"/>
                <w:color w:val="0070C0"/>
                <w:lang w:eastAsia="en-GB"/>
              </w:rPr>
              <w:t xml:space="preserve">attached </w:t>
            </w:r>
          </w:p>
          <w:p w:rsidR="000D4A04" w:rsidRDefault="000D4A04" w:rsidP="000D4A04">
            <w:pPr>
              <w:spacing w:line="252" w:lineRule="auto"/>
              <w:rPr>
                <w:rFonts w:ascii="Arial" w:eastAsia="Calibri" w:hAnsi="Arial" w:cs="Arial"/>
                <w:color w:val="0070C0"/>
                <w:lang w:eastAsia="en-GB"/>
              </w:rPr>
            </w:pPr>
          </w:p>
          <w:bookmarkStart w:id="1" w:name="_MON_1726465646"/>
          <w:bookmarkEnd w:id="1"/>
          <w:p w:rsidR="00C17587" w:rsidRDefault="00C17587" w:rsidP="00B767F7">
            <w:pPr>
              <w:spacing w:line="252" w:lineRule="auto"/>
              <w:jc w:val="center"/>
              <w:rPr>
                <w:rFonts w:ascii="Arial" w:eastAsia="Calibri" w:hAnsi="Arial" w:cs="Arial"/>
                <w:color w:val="0070C0"/>
                <w:lang w:eastAsia="en-GB"/>
              </w:rPr>
            </w:pPr>
            <w:r>
              <w:rPr>
                <w:rFonts w:ascii="Arial" w:eastAsia="Calibri" w:hAnsi="Arial" w:cs="Arial"/>
                <w:color w:val="0070C0"/>
                <w:lang w:eastAsia="en-GB"/>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8" ShapeID="_x0000_i1025" DrawAspect="Icon" ObjectID="_1726465679" r:id="rId9">
                  <o:FieldCodes>\s</o:FieldCodes>
                </o:OLEObject>
              </w:object>
            </w:r>
          </w:p>
          <w:p w:rsidR="00C17587" w:rsidRPr="000D4A04" w:rsidRDefault="00C17587" w:rsidP="000D4A04">
            <w:pPr>
              <w:spacing w:line="252" w:lineRule="auto"/>
              <w:rPr>
                <w:rFonts w:ascii="Arial" w:eastAsia="Calibri" w:hAnsi="Arial" w:cs="Arial"/>
                <w:color w:val="0070C0"/>
                <w:lang w:eastAsia="en-GB"/>
              </w:rPr>
            </w:pPr>
          </w:p>
          <w:p w:rsidR="00530118" w:rsidRDefault="000D4A04" w:rsidP="00ED2A47">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Clerical Officer – nothing on file </w:t>
            </w:r>
          </w:p>
          <w:p w:rsidR="00B767F7" w:rsidRPr="00ED2A47" w:rsidRDefault="00B767F7" w:rsidP="00ED2A47">
            <w:pPr>
              <w:spacing w:line="252" w:lineRule="auto"/>
              <w:rPr>
                <w:rFonts w:ascii="Arial" w:eastAsia="Calibri" w:hAnsi="Arial" w:cs="Arial"/>
                <w:color w:val="0070C0"/>
                <w:lang w:val="en-US" w:eastAsia="en-GB"/>
              </w:rPr>
            </w:pPr>
            <w:bookmarkStart w:id="2" w:name="_GoBack"/>
            <w:bookmarkEnd w:id="2"/>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ED2A47" w:rsidRDefault="00ED2A47" w:rsidP="00ED2A47">
            <w:pPr>
              <w:pStyle w:val="NormalWeb"/>
              <w:numPr>
                <w:ilvl w:val="0"/>
                <w:numId w:val="38"/>
              </w:numPr>
              <w:spacing w:before="0" w:beforeAutospacing="0" w:after="0" w:afterAutospacing="0"/>
              <w:rPr>
                <w:rFonts w:ascii="Arial" w:hAnsi="Arial" w:cs="Arial"/>
                <w:sz w:val="22"/>
                <w:szCs w:val="22"/>
              </w:rPr>
            </w:pPr>
            <w:r w:rsidRPr="00ED2A47">
              <w:rPr>
                <w:rFonts w:ascii="Arial" w:hAnsi="Arial" w:cs="Arial"/>
                <w:sz w:val="22"/>
                <w:szCs w:val="22"/>
              </w:rPr>
              <w:t>Please confirm if there has been any significant changes to either of these posts i.e. salary banding changes for the period 2015 to 2022, please include dates of changes</w:t>
            </w:r>
          </w:p>
          <w:p w:rsidR="00ED2A47" w:rsidRPr="00ED2A47" w:rsidRDefault="00ED2A47" w:rsidP="00ED2A47">
            <w:pPr>
              <w:pStyle w:val="NormalWeb"/>
              <w:spacing w:before="0" w:beforeAutospacing="0" w:after="0" w:afterAutospacing="0"/>
              <w:ind w:left="360"/>
              <w:rPr>
                <w:rFonts w:ascii="Arial" w:hAnsi="Arial" w:cs="Arial"/>
                <w:sz w:val="22"/>
                <w:szCs w:val="22"/>
              </w:rPr>
            </w:pPr>
          </w:p>
        </w:tc>
        <w:tc>
          <w:tcPr>
            <w:tcW w:w="5219" w:type="dxa"/>
            <w:tcBorders>
              <w:top w:val="single" w:sz="4" w:space="0" w:color="auto"/>
              <w:left w:val="single" w:sz="4" w:space="0" w:color="auto"/>
              <w:right w:val="single" w:sz="4" w:space="0" w:color="auto"/>
            </w:tcBorders>
          </w:tcPr>
          <w:p w:rsidR="000D4A04" w:rsidRPr="000D4A04" w:rsidRDefault="000D4A04" w:rsidP="000D4A04">
            <w:pPr>
              <w:spacing w:line="252" w:lineRule="auto"/>
              <w:rPr>
                <w:rFonts w:ascii="Arial" w:eastAsia="Calibri" w:hAnsi="Arial" w:cs="Arial"/>
                <w:color w:val="0070C0"/>
                <w:lang w:eastAsia="en-GB"/>
              </w:rPr>
            </w:pPr>
            <w:r w:rsidRPr="000D4A04">
              <w:rPr>
                <w:rFonts w:ascii="Arial" w:eastAsia="Calibri" w:hAnsi="Arial" w:cs="Arial"/>
                <w:color w:val="0070C0"/>
                <w:lang w:eastAsia="en-GB"/>
              </w:rPr>
              <w:t xml:space="preserve">Medicines Information Pharmacy Technician – nothing on file </w:t>
            </w:r>
          </w:p>
          <w:p w:rsidR="00530118" w:rsidRDefault="00530118" w:rsidP="00ED2A47">
            <w:pPr>
              <w:spacing w:line="252" w:lineRule="auto"/>
              <w:rPr>
                <w:rFonts w:ascii="Arial" w:eastAsia="Calibri" w:hAnsi="Arial" w:cs="Arial"/>
                <w:color w:val="0070C0"/>
                <w:lang w:val="en-US" w:eastAsia="en-GB"/>
              </w:rPr>
            </w:pPr>
          </w:p>
          <w:p w:rsidR="00C17587" w:rsidRPr="00ED2A47" w:rsidRDefault="00C17587" w:rsidP="00ED2A47">
            <w:pPr>
              <w:spacing w:line="252" w:lineRule="auto"/>
              <w:rPr>
                <w:rFonts w:ascii="Arial" w:eastAsia="Calibri" w:hAnsi="Arial" w:cs="Arial"/>
                <w:color w:val="0070C0"/>
                <w:lang w:val="en-US" w:eastAsia="en-GB"/>
              </w:rPr>
            </w:pPr>
            <w:r>
              <w:rPr>
                <w:rFonts w:ascii="Arial" w:eastAsia="Calibri" w:hAnsi="Arial" w:cs="Arial"/>
                <w:color w:val="0070C0"/>
                <w:lang w:val="en-US" w:eastAsia="en-GB"/>
              </w:rPr>
              <w:t>Clerical Officer – nothing on file</w:t>
            </w:r>
          </w:p>
        </w:tc>
      </w:tr>
      <w:tr w:rsidR="00530118" w:rsidRPr="00D87C3B" w:rsidTr="00ED2A47">
        <w:trPr>
          <w:trHeight w:val="1113"/>
        </w:trPr>
        <w:tc>
          <w:tcPr>
            <w:tcW w:w="5350" w:type="dxa"/>
            <w:tcBorders>
              <w:top w:val="single" w:sz="4" w:space="0" w:color="auto"/>
              <w:left w:val="single" w:sz="4" w:space="0" w:color="auto"/>
              <w:bottom w:val="single" w:sz="4" w:space="0" w:color="auto"/>
              <w:right w:val="single" w:sz="4" w:space="0" w:color="auto"/>
            </w:tcBorders>
          </w:tcPr>
          <w:p w:rsidR="00ED2A47" w:rsidRDefault="00ED2A47" w:rsidP="00ED2A47">
            <w:pPr>
              <w:pStyle w:val="NormalWeb"/>
              <w:numPr>
                <w:ilvl w:val="0"/>
                <w:numId w:val="38"/>
              </w:numPr>
              <w:spacing w:before="0" w:beforeAutospacing="0" w:after="0" w:afterAutospacing="0"/>
              <w:rPr>
                <w:rFonts w:ascii="Arial" w:hAnsi="Arial" w:cs="Arial"/>
                <w:sz w:val="22"/>
                <w:szCs w:val="22"/>
              </w:rPr>
            </w:pPr>
            <w:r w:rsidRPr="00ED2A47">
              <w:rPr>
                <w:rFonts w:ascii="Arial" w:hAnsi="Arial" w:cs="Arial"/>
                <w:sz w:val="22"/>
                <w:szCs w:val="22"/>
              </w:rPr>
              <w:t>Please provide rationale including job evaluation scoring uploaded on your database for salary banding changes to each role for the period 2015 to 2022</w:t>
            </w:r>
          </w:p>
          <w:p w:rsidR="00ED2A47" w:rsidRPr="00ED2A47" w:rsidRDefault="00ED2A47" w:rsidP="00ED2A47">
            <w:pPr>
              <w:pStyle w:val="NormalWeb"/>
              <w:spacing w:before="0" w:beforeAutospacing="0" w:after="0" w:afterAutospacing="0"/>
              <w:ind w:left="360"/>
              <w:rPr>
                <w:rFonts w:ascii="Arial" w:hAnsi="Arial" w:cs="Arial"/>
                <w:sz w:val="22"/>
                <w:szCs w:val="22"/>
              </w:rPr>
            </w:pPr>
          </w:p>
        </w:tc>
        <w:tc>
          <w:tcPr>
            <w:tcW w:w="5219" w:type="dxa"/>
            <w:tcBorders>
              <w:top w:val="single" w:sz="4" w:space="0" w:color="auto"/>
              <w:left w:val="single" w:sz="4" w:space="0" w:color="auto"/>
              <w:right w:val="single" w:sz="4" w:space="0" w:color="auto"/>
            </w:tcBorders>
          </w:tcPr>
          <w:p w:rsidR="000D4A04" w:rsidRPr="000D4A04" w:rsidRDefault="000D4A04" w:rsidP="000D4A04">
            <w:pPr>
              <w:spacing w:line="252" w:lineRule="auto"/>
              <w:rPr>
                <w:rFonts w:ascii="Arial" w:eastAsia="Calibri" w:hAnsi="Arial" w:cs="Arial"/>
                <w:color w:val="0070C0"/>
                <w:lang w:val="en-US" w:eastAsia="en-GB"/>
              </w:rPr>
            </w:pPr>
            <w:r w:rsidRPr="000D4A04">
              <w:rPr>
                <w:rFonts w:ascii="Arial" w:eastAsia="Calibri" w:hAnsi="Arial" w:cs="Arial"/>
                <w:color w:val="0070C0"/>
                <w:lang w:val="en-US" w:eastAsia="en-GB"/>
              </w:rPr>
              <w:t>Medicines Information Pharmacy Technician – nothing on file</w:t>
            </w:r>
          </w:p>
          <w:p w:rsidR="00530118" w:rsidRDefault="00530118" w:rsidP="00ED2A47">
            <w:pPr>
              <w:spacing w:line="252" w:lineRule="auto"/>
              <w:rPr>
                <w:rFonts w:ascii="Arial" w:eastAsia="Calibri" w:hAnsi="Arial" w:cs="Arial"/>
                <w:color w:val="0070C0"/>
                <w:lang w:val="en-US" w:eastAsia="en-GB"/>
              </w:rPr>
            </w:pPr>
          </w:p>
          <w:p w:rsidR="00C17587" w:rsidRPr="00ED2A47" w:rsidRDefault="00C17587" w:rsidP="00ED2A47">
            <w:pPr>
              <w:spacing w:line="252" w:lineRule="auto"/>
              <w:rPr>
                <w:rFonts w:ascii="Arial" w:eastAsia="Calibri" w:hAnsi="Arial" w:cs="Arial"/>
                <w:color w:val="0070C0"/>
                <w:lang w:val="en-US" w:eastAsia="en-GB"/>
              </w:rPr>
            </w:pPr>
            <w:r>
              <w:rPr>
                <w:rFonts w:ascii="Arial" w:eastAsia="Calibri" w:hAnsi="Arial" w:cs="Arial"/>
                <w:color w:val="0070C0"/>
                <w:lang w:val="en-US" w:eastAsia="en-GB"/>
              </w:rPr>
              <w:t>Clerical Officer – nothing on file</w:t>
            </w:r>
          </w:p>
        </w:tc>
      </w:tr>
      <w:tr w:rsidR="00530118" w:rsidRPr="00D87C3B" w:rsidTr="00ED2A47">
        <w:trPr>
          <w:trHeight w:val="1402"/>
        </w:trPr>
        <w:tc>
          <w:tcPr>
            <w:tcW w:w="5350" w:type="dxa"/>
            <w:tcBorders>
              <w:top w:val="single" w:sz="4" w:space="0" w:color="auto"/>
              <w:left w:val="single" w:sz="4" w:space="0" w:color="auto"/>
              <w:bottom w:val="single" w:sz="4" w:space="0" w:color="auto"/>
              <w:right w:val="single" w:sz="4" w:space="0" w:color="auto"/>
            </w:tcBorders>
          </w:tcPr>
          <w:p w:rsidR="00530118" w:rsidRPr="00ED2A47" w:rsidRDefault="00ED2A47" w:rsidP="00ED2A47">
            <w:pPr>
              <w:pStyle w:val="NormalWeb"/>
              <w:numPr>
                <w:ilvl w:val="0"/>
                <w:numId w:val="38"/>
              </w:numPr>
              <w:spacing w:before="0" w:beforeAutospacing="0" w:after="0" w:afterAutospacing="0"/>
              <w:rPr>
                <w:rFonts w:ascii="Arial" w:hAnsi="Arial" w:cs="Arial"/>
                <w:sz w:val="22"/>
                <w:szCs w:val="22"/>
              </w:rPr>
            </w:pPr>
            <w:r w:rsidRPr="00ED2A47">
              <w:rPr>
                <w:rFonts w:ascii="Arial" w:hAnsi="Arial" w:cs="Arial"/>
                <w:sz w:val="22"/>
                <w:szCs w:val="22"/>
              </w:rPr>
              <w:t>Please provide information of the salary banding change for the above posts for the period 2015 to 2022, if the jobs have been lower banded or higher banded please provide dates and job descriptions.</w:t>
            </w:r>
          </w:p>
        </w:tc>
        <w:tc>
          <w:tcPr>
            <w:tcW w:w="5219" w:type="dxa"/>
            <w:tcBorders>
              <w:top w:val="single" w:sz="4" w:space="0" w:color="auto"/>
              <w:left w:val="single" w:sz="4" w:space="0" w:color="auto"/>
              <w:bottom w:val="single" w:sz="4" w:space="0" w:color="auto"/>
              <w:right w:val="single" w:sz="4" w:space="0" w:color="auto"/>
            </w:tcBorders>
          </w:tcPr>
          <w:p w:rsidR="00530118" w:rsidRDefault="000D4A04" w:rsidP="00ED2A47">
            <w:pPr>
              <w:spacing w:line="252" w:lineRule="auto"/>
              <w:rPr>
                <w:rFonts w:ascii="Arial" w:eastAsia="Calibri" w:hAnsi="Arial" w:cs="Arial"/>
                <w:color w:val="0070C0"/>
                <w:lang w:val="en-US" w:eastAsia="en-GB"/>
              </w:rPr>
            </w:pPr>
            <w:r w:rsidRPr="000D4A04">
              <w:rPr>
                <w:rFonts w:ascii="Arial" w:eastAsia="Calibri" w:hAnsi="Arial" w:cs="Arial"/>
                <w:color w:val="0070C0"/>
                <w:lang w:val="en-US" w:eastAsia="en-GB"/>
              </w:rPr>
              <w:t>Medicines Information Pharmacy Technician – nothing on file</w:t>
            </w:r>
          </w:p>
          <w:p w:rsidR="00C17587" w:rsidRDefault="00C17587" w:rsidP="00ED2A47">
            <w:pPr>
              <w:spacing w:line="252" w:lineRule="auto"/>
              <w:rPr>
                <w:rFonts w:ascii="Arial" w:eastAsia="Calibri" w:hAnsi="Arial" w:cs="Arial"/>
                <w:color w:val="0070C0"/>
                <w:lang w:val="en-US" w:eastAsia="en-GB"/>
              </w:rPr>
            </w:pPr>
          </w:p>
          <w:p w:rsidR="00C17587" w:rsidRPr="00ED2A47" w:rsidRDefault="00C17587" w:rsidP="00ED2A47">
            <w:pPr>
              <w:spacing w:line="252" w:lineRule="auto"/>
              <w:rPr>
                <w:rFonts w:ascii="Arial" w:eastAsia="Calibri" w:hAnsi="Arial" w:cs="Arial"/>
                <w:color w:val="0070C0"/>
                <w:lang w:val="en-US" w:eastAsia="en-GB"/>
              </w:rPr>
            </w:pPr>
            <w:r>
              <w:rPr>
                <w:rFonts w:ascii="Arial" w:eastAsia="Calibri" w:hAnsi="Arial" w:cs="Arial"/>
                <w:color w:val="0070C0"/>
                <w:lang w:val="en-US" w:eastAsia="en-GB"/>
              </w:rPr>
              <w:t>Clerical Officer – nothing on file</w:t>
            </w:r>
          </w:p>
        </w:tc>
      </w:tr>
      <w:tr w:rsidR="00ED2A47" w:rsidRPr="00D87C3B" w:rsidTr="00ED2A47">
        <w:trPr>
          <w:trHeight w:val="967"/>
        </w:trPr>
        <w:tc>
          <w:tcPr>
            <w:tcW w:w="5350" w:type="dxa"/>
            <w:tcBorders>
              <w:top w:val="single" w:sz="4" w:space="0" w:color="auto"/>
              <w:left w:val="single" w:sz="4" w:space="0" w:color="auto"/>
              <w:bottom w:val="single" w:sz="4" w:space="0" w:color="auto"/>
              <w:right w:val="single" w:sz="4" w:space="0" w:color="auto"/>
            </w:tcBorders>
          </w:tcPr>
          <w:p w:rsidR="00ED2A47" w:rsidRPr="00ED2A47" w:rsidRDefault="00ED2A47" w:rsidP="00ED2A47">
            <w:pPr>
              <w:pStyle w:val="NormalWeb"/>
              <w:numPr>
                <w:ilvl w:val="0"/>
                <w:numId w:val="38"/>
              </w:numPr>
              <w:spacing w:before="0" w:beforeAutospacing="0" w:after="0" w:afterAutospacing="0"/>
              <w:rPr>
                <w:rFonts w:ascii="Arial" w:hAnsi="Arial" w:cs="Arial"/>
                <w:sz w:val="22"/>
                <w:szCs w:val="22"/>
              </w:rPr>
            </w:pPr>
            <w:r w:rsidRPr="00ED2A47">
              <w:rPr>
                <w:rFonts w:ascii="Arial" w:hAnsi="Arial" w:cs="Arial"/>
                <w:sz w:val="22"/>
                <w:szCs w:val="22"/>
              </w:rPr>
              <w:t xml:space="preserve">Lastly, please can you advise if your trust uses an electronic </w:t>
            </w:r>
            <w:r w:rsidR="00EE6886" w:rsidRPr="00ED2A47">
              <w:rPr>
                <w:rFonts w:ascii="Arial" w:hAnsi="Arial" w:cs="Arial"/>
                <w:sz w:val="22"/>
                <w:szCs w:val="22"/>
              </w:rPr>
              <w:t>cloud-based</w:t>
            </w:r>
            <w:r w:rsidRPr="00ED2A47">
              <w:rPr>
                <w:rFonts w:ascii="Arial" w:hAnsi="Arial" w:cs="Arial"/>
                <w:sz w:val="22"/>
                <w:szCs w:val="22"/>
              </w:rPr>
              <w:t xml:space="preserve"> job evaluation system?</w:t>
            </w:r>
          </w:p>
        </w:tc>
        <w:tc>
          <w:tcPr>
            <w:tcW w:w="5219" w:type="dxa"/>
            <w:tcBorders>
              <w:top w:val="single" w:sz="4" w:space="0" w:color="auto"/>
              <w:left w:val="single" w:sz="4" w:space="0" w:color="auto"/>
              <w:right w:val="single" w:sz="4" w:space="0" w:color="auto"/>
            </w:tcBorders>
          </w:tcPr>
          <w:p w:rsidR="00ED2A47" w:rsidRPr="00ED2A47" w:rsidRDefault="000D4A04" w:rsidP="00ED2A47">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No we don’t use an electronic cloud-based job evaluation system </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122E7F"/>
    <w:multiLevelType w:val="hybridMultilevel"/>
    <w:tmpl w:val="E44E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303B29"/>
    <w:multiLevelType w:val="hybridMultilevel"/>
    <w:tmpl w:val="EF02D4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4"/>
  </w:num>
  <w:num w:numId="12">
    <w:abstractNumId w:val="1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28"/>
  </w:num>
  <w:num w:numId="17">
    <w:abstractNumId w:val="25"/>
  </w:num>
  <w:num w:numId="18">
    <w:abstractNumId w:val="2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3"/>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1"/>
  </w:num>
  <w:num w:numId="27">
    <w:abstractNumId w:val="19"/>
  </w:num>
  <w:num w:numId="28">
    <w:abstractNumId w:val="13"/>
  </w:num>
  <w:num w:numId="29">
    <w:abstractNumId w:val="32"/>
  </w:num>
  <w:num w:numId="30">
    <w:abstractNumId w:val="21"/>
  </w:num>
  <w:num w:numId="31">
    <w:abstractNumId w:val="2"/>
  </w:num>
  <w:num w:numId="32">
    <w:abstractNumId w:val="24"/>
  </w:num>
  <w:num w:numId="33">
    <w:abstractNumId w:val="12"/>
  </w:num>
  <w:num w:numId="34">
    <w:abstractNumId w:val="14"/>
  </w:num>
  <w:num w:numId="35">
    <w:abstractNumId w:val="7"/>
  </w:num>
  <w:num w:numId="36">
    <w:abstractNumId w:val="31"/>
  </w:num>
  <w:num w:numId="37">
    <w:abstractNumId w:val="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0D4A04"/>
    <w:rsid w:val="00156725"/>
    <w:rsid w:val="001E465E"/>
    <w:rsid w:val="00207584"/>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0118"/>
    <w:rsid w:val="00533AE8"/>
    <w:rsid w:val="00547C6C"/>
    <w:rsid w:val="005545DA"/>
    <w:rsid w:val="0059095F"/>
    <w:rsid w:val="005A01F8"/>
    <w:rsid w:val="005A3B76"/>
    <w:rsid w:val="005A71C1"/>
    <w:rsid w:val="005B3F1E"/>
    <w:rsid w:val="005D17AF"/>
    <w:rsid w:val="005D64C5"/>
    <w:rsid w:val="00616438"/>
    <w:rsid w:val="0064633A"/>
    <w:rsid w:val="00686130"/>
    <w:rsid w:val="006974B9"/>
    <w:rsid w:val="006C4C0C"/>
    <w:rsid w:val="006D4711"/>
    <w:rsid w:val="006E4DEA"/>
    <w:rsid w:val="006F0A05"/>
    <w:rsid w:val="00711ACC"/>
    <w:rsid w:val="00793223"/>
    <w:rsid w:val="007E5D80"/>
    <w:rsid w:val="007E7A45"/>
    <w:rsid w:val="0081124D"/>
    <w:rsid w:val="00875881"/>
    <w:rsid w:val="00877D9C"/>
    <w:rsid w:val="00880170"/>
    <w:rsid w:val="00885903"/>
    <w:rsid w:val="0092478A"/>
    <w:rsid w:val="00937110"/>
    <w:rsid w:val="0094299E"/>
    <w:rsid w:val="009529EC"/>
    <w:rsid w:val="00955CEC"/>
    <w:rsid w:val="00957B65"/>
    <w:rsid w:val="009D4EB5"/>
    <w:rsid w:val="00A0181C"/>
    <w:rsid w:val="00A5218A"/>
    <w:rsid w:val="00A634AC"/>
    <w:rsid w:val="00A67D0C"/>
    <w:rsid w:val="00A83B89"/>
    <w:rsid w:val="00AB100E"/>
    <w:rsid w:val="00AE611D"/>
    <w:rsid w:val="00B21EE9"/>
    <w:rsid w:val="00B46636"/>
    <w:rsid w:val="00B54AFE"/>
    <w:rsid w:val="00B55F70"/>
    <w:rsid w:val="00B719F2"/>
    <w:rsid w:val="00B767F7"/>
    <w:rsid w:val="00BD711E"/>
    <w:rsid w:val="00BE2769"/>
    <w:rsid w:val="00C17587"/>
    <w:rsid w:val="00C41C65"/>
    <w:rsid w:val="00C830A2"/>
    <w:rsid w:val="00C855A7"/>
    <w:rsid w:val="00C97915"/>
    <w:rsid w:val="00CA1233"/>
    <w:rsid w:val="00CD7F59"/>
    <w:rsid w:val="00CF2C29"/>
    <w:rsid w:val="00D153D7"/>
    <w:rsid w:val="00D87C3B"/>
    <w:rsid w:val="00DC04F2"/>
    <w:rsid w:val="00DC27F0"/>
    <w:rsid w:val="00DC4DDB"/>
    <w:rsid w:val="00E153BA"/>
    <w:rsid w:val="00E545DF"/>
    <w:rsid w:val="00ED2A47"/>
    <w:rsid w:val="00EE6886"/>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1F0A049A"/>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7079532">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2090-6557-455B-90BC-1CC575B5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4</cp:revision>
  <dcterms:created xsi:type="dcterms:W3CDTF">2022-10-05T08:01:00Z</dcterms:created>
  <dcterms:modified xsi:type="dcterms:W3CDTF">2022-10-05T08:01:00Z</dcterms:modified>
</cp:coreProperties>
</file>